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8D" w:rsidRDefault="00222E8D" w:rsidP="00222E8D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222E8D" w:rsidRDefault="00222E8D" w:rsidP="00222E8D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022"/>
        <w:gridCol w:w="3972"/>
        <w:gridCol w:w="1273"/>
        <w:gridCol w:w="2653"/>
      </w:tblGrid>
      <w:tr w:rsidR="00222E8D" w:rsidTr="00C06EBA">
        <w:tc>
          <w:tcPr>
            <w:tcW w:w="2076" w:type="dxa"/>
          </w:tcPr>
          <w:p w:rsidR="00222E8D" w:rsidRDefault="00222E8D" w:rsidP="00C06EBA">
            <w:r>
              <w:t>proceso</w:t>
            </w:r>
          </w:p>
        </w:tc>
        <w:tc>
          <w:tcPr>
            <w:tcW w:w="3022" w:type="dxa"/>
          </w:tcPr>
          <w:p w:rsidR="00222E8D" w:rsidRDefault="00222E8D" w:rsidP="00C06EBA">
            <w:r>
              <w:t>Demandante</w:t>
            </w:r>
          </w:p>
        </w:tc>
        <w:tc>
          <w:tcPr>
            <w:tcW w:w="3972" w:type="dxa"/>
          </w:tcPr>
          <w:p w:rsidR="00222E8D" w:rsidRDefault="00222E8D" w:rsidP="00C06EBA">
            <w:r>
              <w:t>Demandado</w:t>
            </w:r>
          </w:p>
        </w:tc>
        <w:tc>
          <w:tcPr>
            <w:tcW w:w="1273" w:type="dxa"/>
          </w:tcPr>
          <w:p w:rsidR="00222E8D" w:rsidRDefault="00222E8D" w:rsidP="00C06EBA">
            <w:r>
              <w:t xml:space="preserve">Fecha auto </w:t>
            </w:r>
          </w:p>
        </w:tc>
        <w:tc>
          <w:tcPr>
            <w:tcW w:w="2653" w:type="dxa"/>
          </w:tcPr>
          <w:p w:rsidR="00222E8D" w:rsidRDefault="00222E8D" w:rsidP="00C06EBA">
            <w:r>
              <w:t>Radicado</w:t>
            </w:r>
          </w:p>
        </w:tc>
      </w:tr>
      <w:tr w:rsidR="00222E8D" w:rsidTr="00C06EBA">
        <w:tc>
          <w:tcPr>
            <w:tcW w:w="2076" w:type="dxa"/>
          </w:tcPr>
          <w:p w:rsidR="00222E8D" w:rsidRDefault="00222E8D" w:rsidP="00C06EBA">
            <w:r>
              <w:t>1.- ejecutivo conexo</w:t>
            </w:r>
          </w:p>
        </w:tc>
        <w:tc>
          <w:tcPr>
            <w:tcW w:w="3022" w:type="dxa"/>
          </w:tcPr>
          <w:p w:rsidR="00222E8D" w:rsidRDefault="00222E8D" w:rsidP="00C06EBA">
            <w:r>
              <w:t xml:space="preserve">Rosalía Carreño </w:t>
            </w:r>
            <w:proofErr w:type="spellStart"/>
            <w:r>
              <w:t>Gomez</w:t>
            </w:r>
            <w:proofErr w:type="spellEnd"/>
            <w:r>
              <w:t xml:space="preserve"> y Otro</w:t>
            </w:r>
          </w:p>
        </w:tc>
        <w:tc>
          <w:tcPr>
            <w:tcW w:w="3972" w:type="dxa"/>
          </w:tcPr>
          <w:p w:rsidR="00222E8D" w:rsidRDefault="00E045FA" w:rsidP="00C06EBA">
            <w:r>
              <w:t>Horacio Enrique Bautista</w:t>
            </w:r>
            <w:bookmarkStart w:id="0" w:name="_GoBack"/>
            <w:bookmarkEnd w:id="0"/>
          </w:p>
        </w:tc>
        <w:tc>
          <w:tcPr>
            <w:tcW w:w="1273" w:type="dxa"/>
          </w:tcPr>
          <w:p w:rsidR="00222E8D" w:rsidRDefault="00222E8D" w:rsidP="00C06EBA">
            <w:pPr>
              <w:jc w:val="center"/>
            </w:pPr>
            <w:r>
              <w:t>28-7-2020</w:t>
            </w:r>
          </w:p>
        </w:tc>
        <w:tc>
          <w:tcPr>
            <w:tcW w:w="2653" w:type="dxa"/>
          </w:tcPr>
          <w:p w:rsidR="00222E8D" w:rsidRDefault="00222E8D" w:rsidP="00C06EBA">
            <w:pPr>
              <w:jc w:val="center"/>
            </w:pPr>
            <w:r>
              <w:t>2019-0007-00 A</w:t>
            </w:r>
          </w:p>
          <w:p w:rsidR="00222E8D" w:rsidRDefault="00222E8D" w:rsidP="00C06EBA">
            <w:pPr>
              <w:jc w:val="center"/>
            </w:pPr>
          </w:p>
        </w:tc>
      </w:tr>
    </w:tbl>
    <w:p w:rsidR="00222E8D" w:rsidRDefault="00222E8D" w:rsidP="00222E8D">
      <w:pPr>
        <w:jc w:val="center"/>
      </w:pPr>
      <w:r>
        <w:t>ESTADOS</w:t>
      </w:r>
    </w:p>
    <w:p w:rsidR="00222E8D" w:rsidRDefault="00222E8D" w:rsidP="00222E8D"/>
    <w:p w:rsidR="00222E8D" w:rsidRDefault="00222E8D" w:rsidP="00222E8D">
      <w:r>
        <w:t xml:space="preserve">El presente ESTADO se fija hoy veintinueve (29)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222E8D" w:rsidRDefault="00222E8D" w:rsidP="00222E8D">
      <w:r>
        <w:t xml:space="preserve"> </w:t>
      </w:r>
    </w:p>
    <w:p w:rsidR="00222E8D" w:rsidRDefault="00222E8D" w:rsidP="00222E8D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2C0AB57E" wp14:editId="31E173C6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8D" w:rsidRDefault="00222E8D" w:rsidP="00222E8D">
      <w:pPr>
        <w:jc w:val="center"/>
      </w:pPr>
      <w:r>
        <w:t>CARLOS ARTURO SUAREZ TRASLAVIÑA</w:t>
      </w:r>
    </w:p>
    <w:p w:rsidR="00222E8D" w:rsidRDefault="00222E8D" w:rsidP="00222E8D">
      <w:pPr>
        <w:jc w:val="center"/>
      </w:pPr>
      <w:r>
        <w:t>Secretario</w:t>
      </w:r>
    </w:p>
    <w:p w:rsidR="00403F68" w:rsidRDefault="00403F68"/>
    <w:sectPr w:rsidR="00403F68" w:rsidSect="00222E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8D"/>
    <w:rsid w:val="00222E8D"/>
    <w:rsid w:val="00403F68"/>
    <w:rsid w:val="00D35019"/>
    <w:rsid w:val="00E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DA962-2683-496B-A953-5616E68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8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8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2</cp:revision>
  <dcterms:created xsi:type="dcterms:W3CDTF">2020-07-29T03:15:00Z</dcterms:created>
  <dcterms:modified xsi:type="dcterms:W3CDTF">2020-07-29T12:50:00Z</dcterms:modified>
</cp:coreProperties>
</file>