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Pr="001E20E1" w:rsidRDefault="001F0C8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7EF">
        <w:rPr>
          <w:rFonts w:ascii="Tahoma" w:hAnsi="Tahoma" w:cs="Tahoma"/>
          <w:b/>
          <w:sz w:val="28"/>
          <w:szCs w:val="28"/>
        </w:rPr>
        <w:t>2</w:t>
      </w:r>
      <w:r w:rsidR="00CE1A7A">
        <w:rPr>
          <w:rFonts w:ascii="Tahoma" w:hAnsi="Tahoma" w:cs="Tahoma"/>
          <w:b/>
          <w:sz w:val="28"/>
          <w:szCs w:val="28"/>
        </w:rPr>
        <w:t>4</w:t>
      </w: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C46E6F" w:rsidP="00091B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2020-00214</w:t>
            </w:r>
          </w:p>
        </w:tc>
        <w:tc>
          <w:tcPr>
            <w:tcW w:w="2410" w:type="dxa"/>
            <w:noWrap/>
          </w:tcPr>
          <w:p w:rsidR="00B471F9" w:rsidRPr="00A260AC" w:rsidRDefault="005F37EF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C46E6F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MARGARITA ANAYA</w:t>
            </w:r>
          </w:p>
        </w:tc>
        <w:tc>
          <w:tcPr>
            <w:tcW w:w="4678" w:type="dxa"/>
            <w:noWrap/>
          </w:tcPr>
          <w:p w:rsidR="00B471F9" w:rsidRPr="00A260AC" w:rsidRDefault="00C46E6F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NELSON APOLINAR VELASQUEZ PAZ</w:t>
            </w:r>
          </w:p>
        </w:tc>
        <w:tc>
          <w:tcPr>
            <w:tcW w:w="2126" w:type="dxa"/>
          </w:tcPr>
          <w:p w:rsidR="00B471F9" w:rsidRPr="00A260AC" w:rsidRDefault="000A2260" w:rsidP="000A22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7-ABRIL</w:t>
            </w:r>
            <w:r w:rsidR="005E6702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EF69F1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C46E6F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2020-00118</w:t>
            </w: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C46E6F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RAUL GARZÓN GÓMEZ</w:t>
            </w:r>
          </w:p>
        </w:tc>
        <w:tc>
          <w:tcPr>
            <w:tcW w:w="2126" w:type="dxa"/>
          </w:tcPr>
          <w:p w:rsidR="00EF69F1" w:rsidRPr="00A260AC" w:rsidRDefault="000A2260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7-ABRIL-2021</w:t>
            </w:r>
          </w:p>
        </w:tc>
        <w:tc>
          <w:tcPr>
            <w:tcW w:w="2835" w:type="dxa"/>
          </w:tcPr>
          <w:p w:rsidR="00EF69F1" w:rsidRPr="00A260AC" w:rsidRDefault="00EF69F1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0C6A33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2020-00164</w:t>
            </w: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0C6A33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SOSTIMO SARRIA TOMBE</w:t>
            </w:r>
          </w:p>
        </w:tc>
        <w:tc>
          <w:tcPr>
            <w:tcW w:w="2126" w:type="dxa"/>
          </w:tcPr>
          <w:p w:rsidR="00EF69F1" w:rsidRPr="00A260AC" w:rsidRDefault="000A2260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7-ABRIL-2021</w:t>
            </w:r>
          </w:p>
        </w:tc>
        <w:tc>
          <w:tcPr>
            <w:tcW w:w="2835" w:type="dxa"/>
          </w:tcPr>
          <w:p w:rsidR="00EF69F1" w:rsidRPr="00A260AC" w:rsidRDefault="00EF69F1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A190F" w:rsidRPr="00A260AC" w:rsidTr="009337C3">
        <w:trPr>
          <w:trHeight w:val="238"/>
        </w:trPr>
        <w:tc>
          <w:tcPr>
            <w:tcW w:w="1413" w:type="dxa"/>
          </w:tcPr>
          <w:p w:rsidR="00DA190F" w:rsidRPr="00A260AC" w:rsidRDefault="000C6A33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2020-00020</w:t>
            </w:r>
          </w:p>
        </w:tc>
        <w:tc>
          <w:tcPr>
            <w:tcW w:w="2410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90F" w:rsidRPr="00A260AC" w:rsidRDefault="000C6A33" w:rsidP="00DA190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NORALDO MEDINA LEDEZMA</w:t>
            </w:r>
          </w:p>
        </w:tc>
        <w:tc>
          <w:tcPr>
            <w:tcW w:w="2126" w:type="dxa"/>
          </w:tcPr>
          <w:p w:rsidR="00DA190F" w:rsidRPr="00A260AC" w:rsidRDefault="000A2260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7-ABRIL-2021</w:t>
            </w:r>
          </w:p>
        </w:tc>
        <w:tc>
          <w:tcPr>
            <w:tcW w:w="2835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0A2260" w:rsidRPr="00A260AC" w:rsidTr="009337C3">
        <w:trPr>
          <w:trHeight w:val="238"/>
        </w:trPr>
        <w:tc>
          <w:tcPr>
            <w:tcW w:w="1413" w:type="dxa"/>
          </w:tcPr>
          <w:p w:rsidR="000A2260" w:rsidRPr="00A260AC" w:rsidRDefault="00A10A56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2021-00024</w:t>
            </w:r>
          </w:p>
        </w:tc>
        <w:tc>
          <w:tcPr>
            <w:tcW w:w="2410" w:type="dxa"/>
            <w:noWrap/>
          </w:tcPr>
          <w:p w:rsidR="000A2260" w:rsidRPr="00A260AC" w:rsidRDefault="000A2260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A2260" w:rsidRPr="00A260AC" w:rsidRDefault="00A10A56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ESPERANZA CECILIA ROJAS SOTELO Y OTRO</w:t>
            </w:r>
          </w:p>
        </w:tc>
        <w:tc>
          <w:tcPr>
            <w:tcW w:w="4678" w:type="dxa"/>
            <w:noWrap/>
          </w:tcPr>
          <w:p w:rsidR="000A2260" w:rsidRPr="00A260AC" w:rsidRDefault="00A10A56" w:rsidP="000A22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GLORIA ARTEAGA</w:t>
            </w:r>
          </w:p>
        </w:tc>
        <w:tc>
          <w:tcPr>
            <w:tcW w:w="2126" w:type="dxa"/>
          </w:tcPr>
          <w:p w:rsidR="000A2260" w:rsidRPr="00A260AC" w:rsidRDefault="000A2260" w:rsidP="000A22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7-ABRIL-2021</w:t>
            </w:r>
          </w:p>
        </w:tc>
        <w:tc>
          <w:tcPr>
            <w:tcW w:w="2835" w:type="dxa"/>
          </w:tcPr>
          <w:p w:rsidR="000A2260" w:rsidRPr="00A260AC" w:rsidRDefault="00A10A56" w:rsidP="000A22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RECHAZO DEMANDA</w:t>
            </w:r>
          </w:p>
        </w:tc>
      </w:tr>
      <w:tr w:rsidR="000A2260" w:rsidRPr="00A260AC" w:rsidTr="009337C3">
        <w:trPr>
          <w:trHeight w:val="238"/>
        </w:trPr>
        <w:tc>
          <w:tcPr>
            <w:tcW w:w="1413" w:type="dxa"/>
          </w:tcPr>
          <w:p w:rsidR="000A2260" w:rsidRPr="00A260AC" w:rsidRDefault="008E7F7C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2019-00175</w:t>
            </w:r>
          </w:p>
        </w:tc>
        <w:tc>
          <w:tcPr>
            <w:tcW w:w="2410" w:type="dxa"/>
            <w:noWrap/>
          </w:tcPr>
          <w:p w:rsidR="000A2260" w:rsidRPr="00A260AC" w:rsidRDefault="000C3C47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OPOSICIÓN DESLINDE Y AMOJONAMIENTO</w:t>
            </w:r>
          </w:p>
        </w:tc>
        <w:tc>
          <w:tcPr>
            <w:tcW w:w="3118" w:type="dxa"/>
            <w:noWrap/>
          </w:tcPr>
          <w:p w:rsidR="000A2260" w:rsidRPr="00A260AC" w:rsidRDefault="000C3C47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JACINTA CABEZAS CAMPO</w:t>
            </w:r>
          </w:p>
        </w:tc>
        <w:tc>
          <w:tcPr>
            <w:tcW w:w="4678" w:type="dxa"/>
            <w:noWrap/>
          </w:tcPr>
          <w:p w:rsidR="000A2260" w:rsidRPr="00A260AC" w:rsidRDefault="00F15AC3" w:rsidP="000A226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POSEEDORES, COMUNEROS DEL EXTINTO </w:t>
            </w:r>
            <w:r w:rsidR="000C3C47">
              <w:rPr>
                <w:rFonts w:ascii="Tahoma" w:hAnsi="Tahoma" w:cs="Tahoma"/>
                <w:lang w:eastAsia="es-ES"/>
              </w:rPr>
              <w:t>MIG</w:t>
            </w:r>
            <w:r>
              <w:rPr>
                <w:rFonts w:ascii="Tahoma" w:hAnsi="Tahoma" w:cs="Tahoma"/>
                <w:lang w:eastAsia="es-ES"/>
              </w:rPr>
              <w:t>UEL ANGEL MORALES ARIAS</w:t>
            </w:r>
          </w:p>
        </w:tc>
        <w:tc>
          <w:tcPr>
            <w:tcW w:w="2126" w:type="dxa"/>
          </w:tcPr>
          <w:p w:rsidR="000A2260" w:rsidRPr="00A260AC" w:rsidRDefault="000A2260" w:rsidP="000A22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7-ABRIL-2021</w:t>
            </w:r>
          </w:p>
        </w:tc>
        <w:tc>
          <w:tcPr>
            <w:tcW w:w="2835" w:type="dxa"/>
          </w:tcPr>
          <w:p w:rsidR="000A2260" w:rsidRPr="00A260AC" w:rsidRDefault="00F15AC3" w:rsidP="000A22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FIJA FECHA AUDIENCIA 392</w:t>
            </w:r>
            <w:r w:rsidR="00CE3526">
              <w:rPr>
                <w:rFonts w:ascii="Tahoma" w:hAnsi="Tahoma" w:cs="Tahoma"/>
                <w:lang w:val="es-ES_tradnl"/>
              </w:rPr>
              <w:t xml:space="preserve"> C.G.P.</w:t>
            </w:r>
          </w:p>
        </w:tc>
      </w:tr>
      <w:tr w:rsidR="000A2260" w:rsidRPr="00A260AC" w:rsidTr="009337C3">
        <w:trPr>
          <w:trHeight w:val="238"/>
        </w:trPr>
        <w:tc>
          <w:tcPr>
            <w:tcW w:w="1413" w:type="dxa"/>
          </w:tcPr>
          <w:p w:rsidR="000A2260" w:rsidRPr="00A260AC" w:rsidRDefault="00F15AC3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2020-00038</w:t>
            </w:r>
          </w:p>
        </w:tc>
        <w:tc>
          <w:tcPr>
            <w:tcW w:w="2410" w:type="dxa"/>
            <w:noWrap/>
          </w:tcPr>
          <w:p w:rsidR="000A2260" w:rsidRPr="00A260AC" w:rsidRDefault="00F15AC3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DE CONTRATO</w:t>
            </w:r>
          </w:p>
        </w:tc>
        <w:tc>
          <w:tcPr>
            <w:tcW w:w="3118" w:type="dxa"/>
            <w:noWrap/>
          </w:tcPr>
          <w:p w:rsidR="000A2260" w:rsidRPr="00A260AC" w:rsidRDefault="009C5D3E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LISA FERNANDA SÁCHEZ </w:t>
            </w:r>
          </w:p>
        </w:tc>
        <w:tc>
          <w:tcPr>
            <w:tcW w:w="4678" w:type="dxa"/>
            <w:noWrap/>
          </w:tcPr>
          <w:p w:rsidR="000A2260" w:rsidRPr="00A260AC" w:rsidRDefault="009C5D3E" w:rsidP="000A226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BERSEY SÁNCHEZ NARVAEZ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A2260" w:rsidRPr="00A260AC" w:rsidRDefault="000A2260" w:rsidP="000A22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7-ABRIL-2021</w:t>
            </w:r>
          </w:p>
        </w:tc>
        <w:tc>
          <w:tcPr>
            <w:tcW w:w="2835" w:type="dxa"/>
          </w:tcPr>
          <w:p w:rsidR="000A2260" w:rsidRPr="00A260AC" w:rsidRDefault="00CE3526" w:rsidP="000A22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FIJA </w:t>
            </w:r>
            <w:r w:rsidR="00A00F22">
              <w:rPr>
                <w:rFonts w:ascii="Tahoma" w:hAnsi="Tahoma" w:cs="Tahoma"/>
                <w:lang w:val="es-ES_tradnl"/>
              </w:rPr>
              <w:t xml:space="preserve">FECHA </w:t>
            </w:r>
            <w:r>
              <w:rPr>
                <w:rFonts w:ascii="Tahoma" w:hAnsi="Tahoma" w:cs="Tahoma"/>
                <w:lang w:val="es-ES_tradnl"/>
              </w:rPr>
              <w:t>AUDIENCIA INICIAL 372 C.G.P</w:t>
            </w:r>
          </w:p>
        </w:tc>
      </w:tr>
      <w:tr w:rsidR="000A2260" w:rsidRPr="00A260AC" w:rsidTr="00ED0564">
        <w:trPr>
          <w:trHeight w:val="238"/>
        </w:trPr>
        <w:tc>
          <w:tcPr>
            <w:tcW w:w="1413" w:type="dxa"/>
          </w:tcPr>
          <w:p w:rsidR="000A2260" w:rsidRPr="00A260AC" w:rsidRDefault="00CE3526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2020-00187</w:t>
            </w:r>
          </w:p>
        </w:tc>
        <w:tc>
          <w:tcPr>
            <w:tcW w:w="2410" w:type="dxa"/>
            <w:noWrap/>
          </w:tcPr>
          <w:p w:rsidR="000A2260" w:rsidRPr="00A260AC" w:rsidRDefault="00CE3526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RESCISIÓN POR LESIÓN ENORME</w:t>
            </w:r>
          </w:p>
        </w:tc>
        <w:tc>
          <w:tcPr>
            <w:tcW w:w="3118" w:type="dxa"/>
            <w:noWrap/>
          </w:tcPr>
          <w:p w:rsidR="000A2260" w:rsidRPr="00A260AC" w:rsidRDefault="00CE3526" w:rsidP="000A22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CARLOS ARTURO BURBANO HIDALGO</w:t>
            </w:r>
          </w:p>
        </w:tc>
        <w:tc>
          <w:tcPr>
            <w:tcW w:w="4678" w:type="dxa"/>
            <w:noWrap/>
          </w:tcPr>
          <w:p w:rsidR="000A2260" w:rsidRPr="00A260AC" w:rsidRDefault="00CE3526" w:rsidP="000A22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MIGUEL ANGEL MOSQUERA PINO</w:t>
            </w:r>
          </w:p>
        </w:tc>
        <w:tc>
          <w:tcPr>
            <w:tcW w:w="2126" w:type="dxa"/>
          </w:tcPr>
          <w:p w:rsidR="000A2260" w:rsidRPr="00A260AC" w:rsidRDefault="000A2260" w:rsidP="000A22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7-ABRIL-2021</w:t>
            </w:r>
          </w:p>
        </w:tc>
        <w:tc>
          <w:tcPr>
            <w:tcW w:w="2835" w:type="dxa"/>
          </w:tcPr>
          <w:p w:rsidR="000A2260" w:rsidRPr="00A260AC" w:rsidRDefault="00CE3526" w:rsidP="000A22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FIJA FECHA AUDIENCIA 392 C.G.P</w:t>
            </w:r>
          </w:p>
        </w:tc>
      </w:tr>
    </w:tbl>
    <w:p w:rsidR="006B108E" w:rsidRDefault="006B108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2B" w:rsidRDefault="0023242B" w:rsidP="00003E1F">
      <w:r>
        <w:separator/>
      </w:r>
    </w:p>
  </w:endnote>
  <w:endnote w:type="continuationSeparator" w:id="0">
    <w:p w:rsidR="0023242B" w:rsidRDefault="0023242B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2B" w:rsidRDefault="0023242B" w:rsidP="00003E1F">
      <w:r>
        <w:separator/>
      </w:r>
    </w:p>
  </w:footnote>
  <w:footnote w:type="continuationSeparator" w:id="0">
    <w:p w:rsidR="0023242B" w:rsidRDefault="0023242B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45DFC"/>
    <w:rsid w:val="00047E83"/>
    <w:rsid w:val="00051B47"/>
    <w:rsid w:val="00053C89"/>
    <w:rsid w:val="000638AC"/>
    <w:rsid w:val="00071156"/>
    <w:rsid w:val="00073983"/>
    <w:rsid w:val="00081E67"/>
    <w:rsid w:val="00083036"/>
    <w:rsid w:val="0008475D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7697"/>
    <w:rsid w:val="000C24C8"/>
    <w:rsid w:val="000C3C47"/>
    <w:rsid w:val="000C6A33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242B"/>
    <w:rsid w:val="00234F93"/>
    <w:rsid w:val="002350C1"/>
    <w:rsid w:val="00244DE6"/>
    <w:rsid w:val="0024538F"/>
    <w:rsid w:val="0024610A"/>
    <w:rsid w:val="00246AB1"/>
    <w:rsid w:val="002507A8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E73D0"/>
    <w:rsid w:val="002F1D53"/>
    <w:rsid w:val="003115C8"/>
    <w:rsid w:val="00340D30"/>
    <w:rsid w:val="003536AE"/>
    <w:rsid w:val="00357AC0"/>
    <w:rsid w:val="00366593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6702"/>
    <w:rsid w:val="005F16A2"/>
    <w:rsid w:val="005F37EF"/>
    <w:rsid w:val="005F65E7"/>
    <w:rsid w:val="00607CB1"/>
    <w:rsid w:val="00611A3F"/>
    <w:rsid w:val="00637B6D"/>
    <w:rsid w:val="006453CF"/>
    <w:rsid w:val="00647E02"/>
    <w:rsid w:val="00664737"/>
    <w:rsid w:val="00665BA1"/>
    <w:rsid w:val="00671619"/>
    <w:rsid w:val="0067253D"/>
    <w:rsid w:val="00692857"/>
    <w:rsid w:val="006941CC"/>
    <w:rsid w:val="00695FEA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4901"/>
    <w:rsid w:val="007C6811"/>
    <w:rsid w:val="007C7BF2"/>
    <w:rsid w:val="007D0B11"/>
    <w:rsid w:val="007D3256"/>
    <w:rsid w:val="007E2CB5"/>
    <w:rsid w:val="007E6EC0"/>
    <w:rsid w:val="007F329B"/>
    <w:rsid w:val="007F6288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6D2"/>
    <w:rsid w:val="00843980"/>
    <w:rsid w:val="008506C2"/>
    <w:rsid w:val="00854809"/>
    <w:rsid w:val="00854E9F"/>
    <w:rsid w:val="00856A8D"/>
    <w:rsid w:val="0085730E"/>
    <w:rsid w:val="00857E20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E7F7C"/>
    <w:rsid w:val="008F5BFE"/>
    <w:rsid w:val="008F6EE2"/>
    <w:rsid w:val="00916A9B"/>
    <w:rsid w:val="00922250"/>
    <w:rsid w:val="00923522"/>
    <w:rsid w:val="0093089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492"/>
    <w:rsid w:val="00A10A56"/>
    <w:rsid w:val="00A24457"/>
    <w:rsid w:val="00A260AC"/>
    <w:rsid w:val="00A26E80"/>
    <w:rsid w:val="00A314BE"/>
    <w:rsid w:val="00A33168"/>
    <w:rsid w:val="00A405C1"/>
    <w:rsid w:val="00A50F24"/>
    <w:rsid w:val="00A62161"/>
    <w:rsid w:val="00A6235A"/>
    <w:rsid w:val="00A67C41"/>
    <w:rsid w:val="00A75192"/>
    <w:rsid w:val="00A82E1E"/>
    <w:rsid w:val="00A8317D"/>
    <w:rsid w:val="00A87425"/>
    <w:rsid w:val="00A90E16"/>
    <w:rsid w:val="00A9603F"/>
    <w:rsid w:val="00A96326"/>
    <w:rsid w:val="00AA0BF4"/>
    <w:rsid w:val="00AA4298"/>
    <w:rsid w:val="00AA6A70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B0741E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90FEC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D9C"/>
    <w:rsid w:val="00EA0AA9"/>
    <w:rsid w:val="00EA3A02"/>
    <w:rsid w:val="00EB0821"/>
    <w:rsid w:val="00EC13F4"/>
    <w:rsid w:val="00EC5961"/>
    <w:rsid w:val="00EE4D9B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2F59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109</cp:revision>
  <cp:lastPrinted>2020-07-20T23:57:00Z</cp:lastPrinted>
  <dcterms:created xsi:type="dcterms:W3CDTF">2020-07-22T22:22:00Z</dcterms:created>
  <dcterms:modified xsi:type="dcterms:W3CDTF">2021-04-07T22:55:00Z</dcterms:modified>
</cp:coreProperties>
</file>