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6D8A1" w14:textId="77777777" w:rsidR="00813307" w:rsidRDefault="00813307" w:rsidP="00E57C70">
      <w:pPr>
        <w:pStyle w:val="Sinespaciado"/>
        <w:ind w:left="2832" w:firstLine="708"/>
        <w:rPr>
          <w:rFonts w:ascii="Tahoma" w:hAnsi="Tahoma" w:cs="Tahoma"/>
          <w:b/>
          <w:sz w:val="24"/>
          <w:szCs w:val="24"/>
          <w:lang w:val="es-CO"/>
        </w:rPr>
      </w:pPr>
    </w:p>
    <w:p w14:paraId="3F71740D" w14:textId="77777777" w:rsidR="00813307" w:rsidRPr="00403AB2" w:rsidRDefault="00813307" w:rsidP="00E57C70">
      <w:pPr>
        <w:pStyle w:val="Sinespaciado"/>
        <w:ind w:left="2832" w:firstLine="708"/>
        <w:rPr>
          <w:rFonts w:ascii="Century Schoolbook" w:hAnsi="Century Schoolbook" w:cs="Tahoma"/>
          <w:sz w:val="24"/>
          <w:szCs w:val="24"/>
          <w:lang w:val="es-CO"/>
        </w:rPr>
      </w:pPr>
    </w:p>
    <w:p w14:paraId="7E7DEF36" w14:textId="77777777" w:rsidR="008D0573" w:rsidRPr="00403AB2" w:rsidRDefault="001F0C83" w:rsidP="001F0C83">
      <w:pPr>
        <w:pStyle w:val="Sinespaciado"/>
        <w:ind w:left="3540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REPUBLICA DE COLOMBIA</w:t>
      </w:r>
    </w:p>
    <w:p w14:paraId="404ED850" w14:textId="77777777" w:rsidR="008D0573" w:rsidRPr="00403AB2" w:rsidRDefault="001F0C83" w:rsidP="001F0C83">
      <w:pPr>
        <w:pStyle w:val="Sinespaciado"/>
        <w:ind w:left="2124" w:firstLine="708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RAMA JURISDICCIONAL DEL PODER PÚBLICO</w:t>
      </w:r>
    </w:p>
    <w:p w14:paraId="2BCD4BE8" w14:textId="77777777" w:rsidR="008D0573" w:rsidRPr="00403AB2" w:rsidRDefault="001F0C83" w:rsidP="001F0C83">
      <w:pPr>
        <w:pStyle w:val="Sinespaciado"/>
        <w:ind w:left="2124" w:firstLine="708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JUZGADO PRIMERO PROMISCUO MUNICIPAL</w:t>
      </w:r>
    </w:p>
    <w:p w14:paraId="7DE5CAC2" w14:textId="77777777" w:rsidR="008D0573" w:rsidRPr="00403AB2" w:rsidRDefault="001F0C83" w:rsidP="001F0C83">
      <w:pPr>
        <w:pStyle w:val="Sinespaciado"/>
        <w:ind w:left="3540" w:firstLine="708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EL TAMBO-CAUCA</w:t>
      </w:r>
    </w:p>
    <w:p w14:paraId="73A07F9E" w14:textId="77777777" w:rsidR="00003E1F" w:rsidRPr="001E20E1" w:rsidRDefault="00003E1F" w:rsidP="001F0C83">
      <w:pPr>
        <w:pStyle w:val="Sinespaciado"/>
        <w:ind w:left="3540" w:firstLine="708"/>
        <w:rPr>
          <w:rFonts w:ascii="Tahoma" w:hAnsi="Tahoma" w:cs="Tahoma"/>
          <w:b/>
          <w:lang w:val="es-CO"/>
        </w:rPr>
      </w:pPr>
    </w:p>
    <w:p w14:paraId="6F4CB613" w14:textId="373D6229" w:rsidR="00003E1F" w:rsidRDefault="001F0C83" w:rsidP="001F0C83">
      <w:pPr>
        <w:pStyle w:val="Sinespaciado"/>
        <w:ind w:left="3540" w:firstLine="708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                     </w:t>
      </w:r>
      <w:r w:rsidR="003F7612">
        <w:rPr>
          <w:rFonts w:ascii="Tahoma" w:hAnsi="Tahoma" w:cs="Tahoma"/>
          <w:b/>
          <w:sz w:val="28"/>
          <w:szCs w:val="28"/>
        </w:rPr>
        <w:t>ESTADO No. 1</w:t>
      </w:r>
      <w:r w:rsidR="00AF1640">
        <w:rPr>
          <w:rFonts w:ascii="Tahoma" w:hAnsi="Tahoma" w:cs="Tahoma"/>
          <w:b/>
          <w:sz w:val="28"/>
          <w:szCs w:val="28"/>
        </w:rPr>
        <w:t>1</w:t>
      </w:r>
      <w:r w:rsidR="00B3748F">
        <w:rPr>
          <w:rFonts w:ascii="Tahoma" w:hAnsi="Tahoma" w:cs="Tahoma"/>
          <w:b/>
          <w:sz w:val="28"/>
          <w:szCs w:val="28"/>
        </w:rPr>
        <w:t>3</w:t>
      </w:r>
    </w:p>
    <w:p w14:paraId="6CF1E379" w14:textId="77777777" w:rsidR="0065522A" w:rsidRPr="00403AB2" w:rsidRDefault="0065522A" w:rsidP="001F0C83">
      <w:pPr>
        <w:pStyle w:val="Sinespaciado"/>
        <w:ind w:left="3540" w:firstLine="708"/>
        <w:rPr>
          <w:rFonts w:ascii="Tahoma" w:hAnsi="Tahoma" w:cs="Tahoma"/>
          <w:b/>
          <w:sz w:val="28"/>
          <w:szCs w:val="28"/>
        </w:rPr>
      </w:pPr>
    </w:p>
    <w:p w14:paraId="16B07A71" w14:textId="77777777" w:rsidR="008D0573" w:rsidRPr="001E20E1" w:rsidRDefault="008D0573" w:rsidP="00003E1F">
      <w:pPr>
        <w:pStyle w:val="Sinespaciado"/>
        <w:ind w:left="426" w:right="3939"/>
        <w:jc w:val="center"/>
        <w:rPr>
          <w:rFonts w:ascii="Tahoma" w:hAnsi="Tahoma" w:cs="Tahoma"/>
          <w:color w:val="FF0000"/>
          <w:lang w:val="es-CO"/>
        </w:rPr>
      </w:pPr>
    </w:p>
    <w:tbl>
      <w:tblPr>
        <w:tblStyle w:val="Tablaconcuadrcula"/>
        <w:tblpPr w:leftFromText="180" w:rightFromText="180" w:vertAnchor="text" w:horzAnchor="page" w:tblpX="705" w:tblpY="121"/>
        <w:tblW w:w="16580" w:type="dxa"/>
        <w:tblLayout w:type="fixed"/>
        <w:tblLook w:val="01E0" w:firstRow="1" w:lastRow="1" w:firstColumn="1" w:lastColumn="1" w:noHBand="0" w:noVBand="0"/>
      </w:tblPr>
      <w:tblGrid>
        <w:gridCol w:w="1413"/>
        <w:gridCol w:w="2410"/>
        <w:gridCol w:w="3118"/>
        <w:gridCol w:w="4678"/>
        <w:gridCol w:w="2126"/>
        <w:gridCol w:w="2835"/>
      </w:tblGrid>
      <w:tr w:rsidR="001F0C83" w:rsidRPr="001E20E1" w14:paraId="227682A8" w14:textId="77777777" w:rsidTr="008F6EE2">
        <w:trPr>
          <w:trHeight w:val="641"/>
        </w:trPr>
        <w:tc>
          <w:tcPr>
            <w:tcW w:w="1413" w:type="dxa"/>
            <w:shd w:val="clear" w:color="auto" w:fill="EDEDED" w:themeFill="accent3" w:themeFillTint="33"/>
          </w:tcPr>
          <w:p w14:paraId="0B5600AB" w14:textId="77777777" w:rsidR="00403AB2" w:rsidRPr="00403AB2" w:rsidRDefault="00403AB2" w:rsidP="00403AB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</w:rPr>
              <w:t>PROCESO</w:t>
            </w:r>
          </w:p>
        </w:tc>
        <w:tc>
          <w:tcPr>
            <w:tcW w:w="2410" w:type="dxa"/>
            <w:shd w:val="clear" w:color="auto" w:fill="EDEDED" w:themeFill="accent3" w:themeFillTint="33"/>
            <w:noWrap/>
          </w:tcPr>
          <w:p w14:paraId="7D645BC3" w14:textId="77777777" w:rsidR="00403AB2" w:rsidRPr="00403AB2" w:rsidRDefault="00403AB2" w:rsidP="00403AB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</w:rPr>
              <w:t xml:space="preserve">CLASE DE PROCESO    </w:t>
            </w:r>
          </w:p>
        </w:tc>
        <w:tc>
          <w:tcPr>
            <w:tcW w:w="3118" w:type="dxa"/>
            <w:shd w:val="clear" w:color="auto" w:fill="EDEDED" w:themeFill="accent3" w:themeFillTint="33"/>
            <w:noWrap/>
          </w:tcPr>
          <w:p w14:paraId="0E213829" w14:textId="77777777" w:rsidR="00403AB2" w:rsidRPr="00403AB2" w:rsidRDefault="00403AB2" w:rsidP="00403AB2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>DEMANDANTE</w:t>
            </w:r>
          </w:p>
        </w:tc>
        <w:tc>
          <w:tcPr>
            <w:tcW w:w="4678" w:type="dxa"/>
            <w:shd w:val="clear" w:color="auto" w:fill="EDEDED" w:themeFill="accent3" w:themeFillTint="33"/>
            <w:noWrap/>
          </w:tcPr>
          <w:p w14:paraId="2B743B29" w14:textId="77777777" w:rsidR="00403AB2" w:rsidRPr="00403AB2" w:rsidRDefault="00403AB2" w:rsidP="00403AB2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>DEMANDADO</w:t>
            </w:r>
          </w:p>
        </w:tc>
        <w:tc>
          <w:tcPr>
            <w:tcW w:w="2126" w:type="dxa"/>
            <w:shd w:val="clear" w:color="auto" w:fill="EDEDED" w:themeFill="accent3" w:themeFillTint="33"/>
          </w:tcPr>
          <w:p w14:paraId="250E6B90" w14:textId="77777777" w:rsidR="00403AB2" w:rsidRPr="00403AB2" w:rsidRDefault="00403AB2" w:rsidP="00403AB2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proofErr w:type="gramStart"/>
            <w:r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 xml:space="preserve">FECHA </w:t>
            </w: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 xml:space="preserve"> AUTO</w:t>
            </w:r>
            <w:proofErr w:type="gramEnd"/>
          </w:p>
        </w:tc>
        <w:tc>
          <w:tcPr>
            <w:tcW w:w="2835" w:type="dxa"/>
            <w:shd w:val="clear" w:color="auto" w:fill="EDEDED" w:themeFill="accent3" w:themeFillTint="33"/>
          </w:tcPr>
          <w:p w14:paraId="35413AB8" w14:textId="77777777" w:rsidR="00403AB2" w:rsidRPr="00403AB2" w:rsidRDefault="00403AB2" w:rsidP="00403AB2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>CLASE DE AUTO</w:t>
            </w:r>
          </w:p>
        </w:tc>
      </w:tr>
      <w:tr w:rsidR="00856A8D" w:rsidRPr="001E20E1" w14:paraId="277F5FB0" w14:textId="77777777" w:rsidTr="008F6EE2">
        <w:trPr>
          <w:trHeight w:val="238"/>
        </w:trPr>
        <w:tc>
          <w:tcPr>
            <w:tcW w:w="1413" w:type="dxa"/>
          </w:tcPr>
          <w:p w14:paraId="377F2A65" w14:textId="0B14B468" w:rsidR="00856A8D" w:rsidRPr="00A260AC" w:rsidRDefault="00B3748F" w:rsidP="00A260A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2021-00104</w:t>
            </w:r>
          </w:p>
        </w:tc>
        <w:tc>
          <w:tcPr>
            <w:tcW w:w="2410" w:type="dxa"/>
            <w:noWrap/>
          </w:tcPr>
          <w:p w14:paraId="248A237C" w14:textId="17B7B592" w:rsidR="00856A8D" w:rsidRPr="00A260AC" w:rsidRDefault="00AF1640" w:rsidP="00856A8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14:paraId="628007C3" w14:textId="38F26BAA" w:rsidR="00856A8D" w:rsidRPr="00A260AC" w:rsidRDefault="00B3748F" w:rsidP="00856A8D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JESÚS ANTONIO COBO ORDÓÑEZ</w:t>
            </w:r>
          </w:p>
        </w:tc>
        <w:tc>
          <w:tcPr>
            <w:tcW w:w="4678" w:type="dxa"/>
            <w:noWrap/>
          </w:tcPr>
          <w:p w14:paraId="64B6BB20" w14:textId="7C4FC542" w:rsidR="00856A8D" w:rsidRPr="00A260AC" w:rsidRDefault="00B3748F" w:rsidP="00856A8D">
            <w:pPr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ROSALBA LÓPEZ DE DÍAZ</w:t>
            </w:r>
          </w:p>
        </w:tc>
        <w:tc>
          <w:tcPr>
            <w:tcW w:w="2126" w:type="dxa"/>
          </w:tcPr>
          <w:p w14:paraId="51359B0F" w14:textId="66182071" w:rsidR="00856A8D" w:rsidRPr="00A260AC" w:rsidRDefault="00B3748F" w:rsidP="00D671B0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16</w:t>
            </w:r>
            <w:r w:rsidR="00F561A1">
              <w:rPr>
                <w:rFonts w:ascii="Tahoma" w:hAnsi="Tahoma" w:cs="Tahoma"/>
                <w:lang w:val="es-ES_tradnl"/>
              </w:rPr>
              <w:t>-11-2021</w:t>
            </w:r>
          </w:p>
        </w:tc>
        <w:tc>
          <w:tcPr>
            <w:tcW w:w="2835" w:type="dxa"/>
          </w:tcPr>
          <w:p w14:paraId="064BB87F" w14:textId="77777777" w:rsidR="00856A8D" w:rsidRDefault="00B3748F" w:rsidP="00856A8D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CORRE TRASLADO EXCEPCIONES DE MERITO.</w:t>
            </w:r>
          </w:p>
          <w:p w14:paraId="108A5F86" w14:textId="0EB91B99" w:rsidR="00B3748F" w:rsidRPr="00A260AC" w:rsidRDefault="00B3748F" w:rsidP="00856A8D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 xml:space="preserve">CORRE TRASLADO </w:t>
            </w:r>
            <w:r w:rsidR="00860E84">
              <w:rPr>
                <w:rFonts w:ascii="Tahoma" w:hAnsi="Tahoma" w:cs="Tahoma"/>
                <w:lang w:val="es-ES_tradnl"/>
              </w:rPr>
              <w:t>RECURSO DE REPOSICIÓN</w:t>
            </w:r>
            <w:r>
              <w:rPr>
                <w:rFonts w:ascii="Tahoma" w:hAnsi="Tahoma" w:cs="Tahoma"/>
                <w:lang w:val="es-ES_tradnl"/>
              </w:rPr>
              <w:t xml:space="preserve"> (VER TRASLADOS ESPECIALES)</w:t>
            </w:r>
          </w:p>
        </w:tc>
      </w:tr>
      <w:tr w:rsidR="003F6A6D" w:rsidRPr="00551759" w14:paraId="3259C49E" w14:textId="77777777" w:rsidTr="007246FF">
        <w:trPr>
          <w:trHeight w:val="238"/>
        </w:trPr>
        <w:tc>
          <w:tcPr>
            <w:tcW w:w="1413" w:type="dxa"/>
          </w:tcPr>
          <w:p w14:paraId="5C86ABC4" w14:textId="6616A962" w:rsidR="00551759" w:rsidRPr="00551759" w:rsidRDefault="00B3748F" w:rsidP="003F6A6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2019-00154</w:t>
            </w:r>
          </w:p>
        </w:tc>
        <w:tc>
          <w:tcPr>
            <w:tcW w:w="2410" w:type="dxa"/>
            <w:noWrap/>
          </w:tcPr>
          <w:p w14:paraId="35786D53" w14:textId="43A10DDC" w:rsidR="003F6A6D" w:rsidRPr="00551759" w:rsidRDefault="00B3748F" w:rsidP="003F6A6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14:paraId="6806CAF0" w14:textId="27DBE1FD" w:rsidR="003F6A6D" w:rsidRPr="00551759" w:rsidRDefault="00B3748F" w:rsidP="007246FF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COOPERATIVA DE AHORRO Y CRÉDITO COPROCENVA</w:t>
            </w:r>
          </w:p>
        </w:tc>
        <w:tc>
          <w:tcPr>
            <w:tcW w:w="4678" w:type="dxa"/>
            <w:noWrap/>
          </w:tcPr>
          <w:p w14:paraId="67A44575" w14:textId="2728FD11" w:rsidR="003F6A6D" w:rsidRPr="00551759" w:rsidRDefault="00B3748F" w:rsidP="007246FF">
            <w:pPr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MARIA EUGENIA IDROBO JOAQUI</w:t>
            </w:r>
          </w:p>
        </w:tc>
        <w:tc>
          <w:tcPr>
            <w:tcW w:w="2126" w:type="dxa"/>
          </w:tcPr>
          <w:p w14:paraId="24098567" w14:textId="3CE2756A" w:rsidR="003F6A6D" w:rsidRPr="00551759" w:rsidRDefault="00B3748F" w:rsidP="007246FF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16-11-2021</w:t>
            </w:r>
          </w:p>
        </w:tc>
        <w:tc>
          <w:tcPr>
            <w:tcW w:w="2835" w:type="dxa"/>
          </w:tcPr>
          <w:p w14:paraId="1C4F897A" w14:textId="0B2E41AD" w:rsidR="003F6A6D" w:rsidRPr="00551759" w:rsidRDefault="00B3748F" w:rsidP="007246FF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REQUIERE ENTIDADES</w:t>
            </w:r>
          </w:p>
        </w:tc>
      </w:tr>
      <w:tr w:rsidR="00AF1640" w:rsidRPr="00A260AC" w14:paraId="5C1B7D8C" w14:textId="77777777" w:rsidTr="00AC3AAF">
        <w:trPr>
          <w:trHeight w:val="238"/>
        </w:trPr>
        <w:tc>
          <w:tcPr>
            <w:tcW w:w="1413" w:type="dxa"/>
          </w:tcPr>
          <w:p w14:paraId="52C4979B" w14:textId="627D0FBC" w:rsidR="00AF1640" w:rsidRPr="00A260AC" w:rsidRDefault="00AF1640" w:rsidP="00AF1640">
            <w:pPr>
              <w:rPr>
                <w:rFonts w:ascii="Tahoma" w:hAnsi="Tahoma" w:cs="Tahoma"/>
              </w:rPr>
            </w:pPr>
          </w:p>
        </w:tc>
        <w:tc>
          <w:tcPr>
            <w:tcW w:w="2410" w:type="dxa"/>
            <w:noWrap/>
          </w:tcPr>
          <w:p w14:paraId="5AF8EA0D" w14:textId="74BF1B09" w:rsidR="00AF1640" w:rsidRPr="00A260AC" w:rsidRDefault="00AF1640" w:rsidP="00AF1640">
            <w:pPr>
              <w:rPr>
                <w:rFonts w:ascii="Tahoma" w:hAnsi="Tahoma" w:cs="Tahoma"/>
              </w:rPr>
            </w:pPr>
          </w:p>
        </w:tc>
        <w:tc>
          <w:tcPr>
            <w:tcW w:w="3118" w:type="dxa"/>
            <w:noWrap/>
          </w:tcPr>
          <w:p w14:paraId="1A37DF46" w14:textId="0A337FEB" w:rsidR="00AF1640" w:rsidRPr="00A260AC" w:rsidRDefault="00AF1640" w:rsidP="00AF1640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</w:p>
        </w:tc>
        <w:tc>
          <w:tcPr>
            <w:tcW w:w="4678" w:type="dxa"/>
            <w:noWrap/>
          </w:tcPr>
          <w:p w14:paraId="6C7D3F24" w14:textId="02BF913D" w:rsidR="00AF1640" w:rsidRPr="00A260AC" w:rsidRDefault="00AF1640" w:rsidP="00AF1640">
            <w:pPr>
              <w:rPr>
                <w:rFonts w:ascii="Tahoma" w:hAnsi="Tahoma" w:cs="Tahoma"/>
                <w:lang w:eastAsia="es-ES"/>
              </w:rPr>
            </w:pPr>
          </w:p>
        </w:tc>
        <w:tc>
          <w:tcPr>
            <w:tcW w:w="2126" w:type="dxa"/>
          </w:tcPr>
          <w:p w14:paraId="1BEC498F" w14:textId="089A3C94" w:rsidR="00AF1640" w:rsidRPr="00A260AC" w:rsidRDefault="00AF1640" w:rsidP="00AF1640">
            <w:pPr>
              <w:rPr>
                <w:rFonts w:ascii="Tahoma" w:hAnsi="Tahoma" w:cs="Tahoma"/>
                <w:lang w:val="es-ES_tradnl"/>
              </w:rPr>
            </w:pPr>
          </w:p>
        </w:tc>
        <w:tc>
          <w:tcPr>
            <w:tcW w:w="2835" w:type="dxa"/>
          </w:tcPr>
          <w:p w14:paraId="52CEA1A1" w14:textId="7FD44063" w:rsidR="00AF1640" w:rsidRPr="00A260AC" w:rsidRDefault="00AF1640" w:rsidP="00AF1640">
            <w:pPr>
              <w:rPr>
                <w:rFonts w:ascii="Tahoma" w:hAnsi="Tahoma" w:cs="Tahoma"/>
                <w:lang w:val="es-ES_tradnl"/>
              </w:rPr>
            </w:pPr>
          </w:p>
        </w:tc>
      </w:tr>
      <w:tr w:rsidR="00AF1640" w:rsidRPr="00551759" w14:paraId="32A8A791" w14:textId="77777777" w:rsidTr="00AC3AAF">
        <w:trPr>
          <w:trHeight w:val="238"/>
        </w:trPr>
        <w:tc>
          <w:tcPr>
            <w:tcW w:w="1413" w:type="dxa"/>
          </w:tcPr>
          <w:p w14:paraId="25AC3875" w14:textId="2D50FFFF" w:rsidR="00AF1640" w:rsidRPr="00551759" w:rsidRDefault="00AF1640" w:rsidP="00AF1640">
            <w:pPr>
              <w:rPr>
                <w:rFonts w:ascii="Tahoma" w:hAnsi="Tahoma" w:cs="Tahoma"/>
              </w:rPr>
            </w:pPr>
          </w:p>
        </w:tc>
        <w:tc>
          <w:tcPr>
            <w:tcW w:w="2410" w:type="dxa"/>
            <w:noWrap/>
          </w:tcPr>
          <w:p w14:paraId="5AFE96C0" w14:textId="461BA335" w:rsidR="00AF1640" w:rsidRPr="00551759" w:rsidRDefault="00AF1640" w:rsidP="00AF1640">
            <w:pPr>
              <w:rPr>
                <w:rFonts w:ascii="Tahoma" w:hAnsi="Tahoma" w:cs="Tahoma"/>
              </w:rPr>
            </w:pPr>
          </w:p>
        </w:tc>
        <w:tc>
          <w:tcPr>
            <w:tcW w:w="3118" w:type="dxa"/>
            <w:noWrap/>
          </w:tcPr>
          <w:p w14:paraId="73EA3111" w14:textId="6BB627A4" w:rsidR="00AF1640" w:rsidRPr="00551759" w:rsidRDefault="00AF1640" w:rsidP="00AF1640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</w:p>
        </w:tc>
        <w:tc>
          <w:tcPr>
            <w:tcW w:w="4678" w:type="dxa"/>
            <w:noWrap/>
          </w:tcPr>
          <w:p w14:paraId="7A6959E6" w14:textId="72D18A5E" w:rsidR="00AF1640" w:rsidRPr="00551759" w:rsidRDefault="00AF1640" w:rsidP="00AF1640">
            <w:pPr>
              <w:rPr>
                <w:rFonts w:ascii="Tahoma" w:hAnsi="Tahoma" w:cs="Tahoma"/>
                <w:lang w:eastAsia="es-ES"/>
              </w:rPr>
            </w:pPr>
          </w:p>
        </w:tc>
        <w:tc>
          <w:tcPr>
            <w:tcW w:w="2126" w:type="dxa"/>
          </w:tcPr>
          <w:p w14:paraId="36AACF28" w14:textId="2AA59823" w:rsidR="00AF1640" w:rsidRPr="00551759" w:rsidRDefault="00AF1640" w:rsidP="00AF1640">
            <w:pPr>
              <w:rPr>
                <w:rFonts w:ascii="Tahoma" w:hAnsi="Tahoma" w:cs="Tahoma"/>
                <w:lang w:val="es-ES_tradnl"/>
              </w:rPr>
            </w:pPr>
          </w:p>
        </w:tc>
        <w:tc>
          <w:tcPr>
            <w:tcW w:w="2835" w:type="dxa"/>
          </w:tcPr>
          <w:p w14:paraId="51D9FC16" w14:textId="680533EA" w:rsidR="00AF1640" w:rsidRPr="00551759" w:rsidRDefault="00AF1640" w:rsidP="00AF1640">
            <w:pPr>
              <w:rPr>
                <w:rFonts w:ascii="Tahoma" w:hAnsi="Tahoma" w:cs="Tahoma"/>
                <w:lang w:val="es-ES_tradnl"/>
              </w:rPr>
            </w:pPr>
          </w:p>
        </w:tc>
      </w:tr>
    </w:tbl>
    <w:p w14:paraId="6DDEA178" w14:textId="77777777" w:rsidR="003F6A6D" w:rsidRDefault="003F6A6D" w:rsidP="00702506">
      <w:pPr>
        <w:tabs>
          <w:tab w:val="center" w:pos="4418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</w:p>
    <w:p w14:paraId="10E559EE" w14:textId="77777777" w:rsidR="003F6A6D" w:rsidRDefault="003F6A6D" w:rsidP="00702506">
      <w:pPr>
        <w:tabs>
          <w:tab w:val="center" w:pos="4418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</w:p>
    <w:p w14:paraId="49B7B123" w14:textId="77777777" w:rsidR="00735025" w:rsidRPr="006B04C9" w:rsidRDefault="001F0C83" w:rsidP="00702506">
      <w:pPr>
        <w:tabs>
          <w:tab w:val="center" w:pos="4418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  <w:r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 xml:space="preserve">La </w:t>
      </w:r>
      <w:proofErr w:type="gramStart"/>
      <w:r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S</w:t>
      </w:r>
      <w:r w:rsidR="006B04C9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ecretaria</w:t>
      </w:r>
      <w:proofErr w:type="gramEnd"/>
      <w:r w:rsidR="00702506" w:rsidRPr="006B04C9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,</w:t>
      </w:r>
    </w:p>
    <w:p w14:paraId="271375F7" w14:textId="77777777" w:rsidR="00735025" w:rsidRPr="006B04C9" w:rsidRDefault="00735025" w:rsidP="008D0573">
      <w:pPr>
        <w:tabs>
          <w:tab w:val="center" w:pos="4418"/>
        </w:tabs>
        <w:suppressAutoHyphens/>
        <w:spacing w:line="240" w:lineRule="atLeast"/>
        <w:jc w:val="center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</w:p>
    <w:p w14:paraId="30A14DF0" w14:textId="77777777" w:rsidR="00735025" w:rsidRPr="006B04C9" w:rsidRDefault="00735025" w:rsidP="008D0573">
      <w:pPr>
        <w:tabs>
          <w:tab w:val="center" w:pos="4418"/>
        </w:tabs>
        <w:suppressAutoHyphens/>
        <w:spacing w:line="240" w:lineRule="atLeast"/>
        <w:jc w:val="center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</w:p>
    <w:p w14:paraId="3737B56C" w14:textId="77777777" w:rsidR="008D0573" w:rsidRPr="006B04C9" w:rsidRDefault="008D0573" w:rsidP="008D0573">
      <w:pPr>
        <w:tabs>
          <w:tab w:val="center" w:pos="4418"/>
        </w:tabs>
        <w:suppressAutoHyphens/>
        <w:spacing w:line="240" w:lineRule="atLeast"/>
        <w:jc w:val="center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  <w:r w:rsidRPr="006B04C9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lastRenderedPageBreak/>
        <w:t>CLAUDIA PERAFÁN MARTÍNEZ</w:t>
      </w:r>
    </w:p>
    <w:p w14:paraId="6F37C3C7" w14:textId="77777777" w:rsidR="008D0573" w:rsidRPr="006B04C9" w:rsidRDefault="008D0573" w:rsidP="00E57C70">
      <w:pPr>
        <w:pStyle w:val="Sinespaciado"/>
        <w:ind w:left="2832" w:firstLine="708"/>
        <w:rPr>
          <w:rFonts w:ascii="Tahoma" w:hAnsi="Tahoma" w:cs="Tahoma"/>
          <w:b/>
          <w:sz w:val="24"/>
          <w:szCs w:val="24"/>
          <w:lang w:val="es-CO"/>
        </w:rPr>
      </w:pPr>
    </w:p>
    <w:sectPr w:rsidR="008D0573" w:rsidRPr="006B04C9" w:rsidSect="001F0C83">
      <w:pgSz w:w="18722" w:h="12242" w:orient="landscape" w:code="11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CA8EF" w14:textId="77777777" w:rsidR="00007023" w:rsidRDefault="00007023" w:rsidP="00003E1F">
      <w:r>
        <w:separator/>
      </w:r>
    </w:p>
  </w:endnote>
  <w:endnote w:type="continuationSeparator" w:id="0">
    <w:p w14:paraId="234DD021" w14:textId="77777777" w:rsidR="00007023" w:rsidRDefault="00007023" w:rsidP="00003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E9770" w14:textId="77777777" w:rsidR="00007023" w:rsidRDefault="00007023" w:rsidP="00003E1F">
      <w:r>
        <w:separator/>
      </w:r>
    </w:p>
  </w:footnote>
  <w:footnote w:type="continuationSeparator" w:id="0">
    <w:p w14:paraId="74C774AD" w14:textId="77777777" w:rsidR="00007023" w:rsidRDefault="00007023" w:rsidP="00003E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76B"/>
    <w:rsid w:val="00003E1F"/>
    <w:rsid w:val="00007023"/>
    <w:rsid w:val="000249E2"/>
    <w:rsid w:val="00025061"/>
    <w:rsid w:val="0002794B"/>
    <w:rsid w:val="000348A1"/>
    <w:rsid w:val="00051B47"/>
    <w:rsid w:val="00081E67"/>
    <w:rsid w:val="00083036"/>
    <w:rsid w:val="0009254E"/>
    <w:rsid w:val="00092790"/>
    <w:rsid w:val="0009321A"/>
    <w:rsid w:val="00094997"/>
    <w:rsid w:val="00097D10"/>
    <w:rsid w:val="000A6FC0"/>
    <w:rsid w:val="000B3CA2"/>
    <w:rsid w:val="00102780"/>
    <w:rsid w:val="001112E8"/>
    <w:rsid w:val="00137B2E"/>
    <w:rsid w:val="00143026"/>
    <w:rsid w:val="00160BFD"/>
    <w:rsid w:val="0016476B"/>
    <w:rsid w:val="001739E6"/>
    <w:rsid w:val="00181EEC"/>
    <w:rsid w:val="00185635"/>
    <w:rsid w:val="00191324"/>
    <w:rsid w:val="00193EBF"/>
    <w:rsid w:val="001A63FC"/>
    <w:rsid w:val="001C3B72"/>
    <w:rsid w:val="001D4B4A"/>
    <w:rsid w:val="001E1FE7"/>
    <w:rsid w:val="001E20E1"/>
    <w:rsid w:val="001F0A8B"/>
    <w:rsid w:val="001F0C83"/>
    <w:rsid w:val="00205020"/>
    <w:rsid w:val="002100F9"/>
    <w:rsid w:val="00221B13"/>
    <w:rsid w:val="0022286D"/>
    <w:rsid w:val="00253293"/>
    <w:rsid w:val="002534AF"/>
    <w:rsid w:val="0025597F"/>
    <w:rsid w:val="00255B1E"/>
    <w:rsid w:val="00274E97"/>
    <w:rsid w:val="002A2564"/>
    <w:rsid w:val="002A3EEB"/>
    <w:rsid w:val="002A5FB3"/>
    <w:rsid w:val="002C2994"/>
    <w:rsid w:val="002F1D53"/>
    <w:rsid w:val="003115C8"/>
    <w:rsid w:val="00383CC9"/>
    <w:rsid w:val="00391AC9"/>
    <w:rsid w:val="003943B9"/>
    <w:rsid w:val="003958C0"/>
    <w:rsid w:val="003B61FB"/>
    <w:rsid w:val="003F6A6D"/>
    <w:rsid w:val="003F7612"/>
    <w:rsid w:val="00403AB2"/>
    <w:rsid w:val="00411082"/>
    <w:rsid w:val="004334EE"/>
    <w:rsid w:val="0043493F"/>
    <w:rsid w:val="00437B70"/>
    <w:rsid w:val="004407F7"/>
    <w:rsid w:val="00452653"/>
    <w:rsid w:val="004921FC"/>
    <w:rsid w:val="004948DF"/>
    <w:rsid w:val="0049686E"/>
    <w:rsid w:val="004A2D1B"/>
    <w:rsid w:val="004A78D2"/>
    <w:rsid w:val="004D05DA"/>
    <w:rsid w:val="004D08EE"/>
    <w:rsid w:val="004D2B40"/>
    <w:rsid w:val="004F5FE8"/>
    <w:rsid w:val="00506032"/>
    <w:rsid w:val="0050708C"/>
    <w:rsid w:val="0051097C"/>
    <w:rsid w:val="00513950"/>
    <w:rsid w:val="00513AE1"/>
    <w:rsid w:val="005242B2"/>
    <w:rsid w:val="00527AA2"/>
    <w:rsid w:val="0053393E"/>
    <w:rsid w:val="00551759"/>
    <w:rsid w:val="00556E75"/>
    <w:rsid w:val="00567B3E"/>
    <w:rsid w:val="0057662D"/>
    <w:rsid w:val="00580772"/>
    <w:rsid w:val="00584522"/>
    <w:rsid w:val="005C2C64"/>
    <w:rsid w:val="005F16A2"/>
    <w:rsid w:val="0065522A"/>
    <w:rsid w:val="00671619"/>
    <w:rsid w:val="0067253D"/>
    <w:rsid w:val="00692857"/>
    <w:rsid w:val="006A7770"/>
    <w:rsid w:val="006B04C9"/>
    <w:rsid w:val="006C60B0"/>
    <w:rsid w:val="006E7331"/>
    <w:rsid w:val="00702506"/>
    <w:rsid w:val="00720311"/>
    <w:rsid w:val="00735025"/>
    <w:rsid w:val="0074187D"/>
    <w:rsid w:val="00757246"/>
    <w:rsid w:val="00761105"/>
    <w:rsid w:val="00775AFB"/>
    <w:rsid w:val="00780FB3"/>
    <w:rsid w:val="007901E4"/>
    <w:rsid w:val="007B009B"/>
    <w:rsid w:val="007B4901"/>
    <w:rsid w:val="007C7BF2"/>
    <w:rsid w:val="007D3256"/>
    <w:rsid w:val="007E2CB5"/>
    <w:rsid w:val="007E6EC0"/>
    <w:rsid w:val="007F6288"/>
    <w:rsid w:val="0080612A"/>
    <w:rsid w:val="00813307"/>
    <w:rsid w:val="00817114"/>
    <w:rsid w:val="00825884"/>
    <w:rsid w:val="0082787B"/>
    <w:rsid w:val="0083295B"/>
    <w:rsid w:val="0084006A"/>
    <w:rsid w:val="00843980"/>
    <w:rsid w:val="008506C2"/>
    <w:rsid w:val="00856A8D"/>
    <w:rsid w:val="0085730E"/>
    <w:rsid w:val="00857E20"/>
    <w:rsid w:val="00860E84"/>
    <w:rsid w:val="00870CC0"/>
    <w:rsid w:val="008758AE"/>
    <w:rsid w:val="00885492"/>
    <w:rsid w:val="008975EE"/>
    <w:rsid w:val="008A39EE"/>
    <w:rsid w:val="008B39E1"/>
    <w:rsid w:val="008B4C42"/>
    <w:rsid w:val="008B7219"/>
    <w:rsid w:val="008D0573"/>
    <w:rsid w:val="008D0591"/>
    <w:rsid w:val="008D2874"/>
    <w:rsid w:val="008F5BFE"/>
    <w:rsid w:val="008F6EE2"/>
    <w:rsid w:val="00922250"/>
    <w:rsid w:val="009522AA"/>
    <w:rsid w:val="00953068"/>
    <w:rsid w:val="00957D33"/>
    <w:rsid w:val="00962188"/>
    <w:rsid w:val="009762CD"/>
    <w:rsid w:val="00987927"/>
    <w:rsid w:val="009928C1"/>
    <w:rsid w:val="009C1CA3"/>
    <w:rsid w:val="009C2541"/>
    <w:rsid w:val="009C4ECC"/>
    <w:rsid w:val="009E15A2"/>
    <w:rsid w:val="00A03CE7"/>
    <w:rsid w:val="00A07492"/>
    <w:rsid w:val="00A260AC"/>
    <w:rsid w:val="00A26E80"/>
    <w:rsid w:val="00A314BE"/>
    <w:rsid w:val="00A6235A"/>
    <w:rsid w:val="00A82E1E"/>
    <w:rsid w:val="00A96326"/>
    <w:rsid w:val="00AA6A70"/>
    <w:rsid w:val="00AB15AC"/>
    <w:rsid w:val="00AB2724"/>
    <w:rsid w:val="00AC356A"/>
    <w:rsid w:val="00AD65D5"/>
    <w:rsid w:val="00AD6800"/>
    <w:rsid w:val="00AE6061"/>
    <w:rsid w:val="00AE60B0"/>
    <w:rsid w:val="00AF1640"/>
    <w:rsid w:val="00B27159"/>
    <w:rsid w:val="00B360A3"/>
    <w:rsid w:val="00B3748F"/>
    <w:rsid w:val="00B939EA"/>
    <w:rsid w:val="00B9575D"/>
    <w:rsid w:val="00BB0362"/>
    <w:rsid w:val="00BC0352"/>
    <w:rsid w:val="00BF62B9"/>
    <w:rsid w:val="00C049E7"/>
    <w:rsid w:val="00C42F0D"/>
    <w:rsid w:val="00C478CE"/>
    <w:rsid w:val="00C54895"/>
    <w:rsid w:val="00C74360"/>
    <w:rsid w:val="00C90FEC"/>
    <w:rsid w:val="00CB5F09"/>
    <w:rsid w:val="00CE324D"/>
    <w:rsid w:val="00CE46E7"/>
    <w:rsid w:val="00CF519B"/>
    <w:rsid w:val="00D15208"/>
    <w:rsid w:val="00D22584"/>
    <w:rsid w:val="00D42F32"/>
    <w:rsid w:val="00D671B0"/>
    <w:rsid w:val="00D6725B"/>
    <w:rsid w:val="00D95220"/>
    <w:rsid w:val="00D96EDA"/>
    <w:rsid w:val="00D97946"/>
    <w:rsid w:val="00DA4196"/>
    <w:rsid w:val="00DB7424"/>
    <w:rsid w:val="00DC0FAF"/>
    <w:rsid w:val="00DC3BE0"/>
    <w:rsid w:val="00DE16B6"/>
    <w:rsid w:val="00DF1250"/>
    <w:rsid w:val="00E114CF"/>
    <w:rsid w:val="00E1598E"/>
    <w:rsid w:val="00E17D05"/>
    <w:rsid w:val="00E21F3D"/>
    <w:rsid w:val="00E41C24"/>
    <w:rsid w:val="00E52786"/>
    <w:rsid w:val="00E57C70"/>
    <w:rsid w:val="00E8176B"/>
    <w:rsid w:val="00E850A6"/>
    <w:rsid w:val="00E85AEA"/>
    <w:rsid w:val="00E92CAA"/>
    <w:rsid w:val="00E93A79"/>
    <w:rsid w:val="00EA0AA9"/>
    <w:rsid w:val="00EA3A02"/>
    <w:rsid w:val="00EB0821"/>
    <w:rsid w:val="00F02A7C"/>
    <w:rsid w:val="00F1385F"/>
    <w:rsid w:val="00F37094"/>
    <w:rsid w:val="00F47881"/>
    <w:rsid w:val="00F561A1"/>
    <w:rsid w:val="00F9202F"/>
    <w:rsid w:val="00FA4FA9"/>
    <w:rsid w:val="00FB02E3"/>
    <w:rsid w:val="00FB0439"/>
    <w:rsid w:val="00FB5301"/>
    <w:rsid w:val="00FD03EB"/>
    <w:rsid w:val="00FD4C9F"/>
    <w:rsid w:val="00FF3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73ACB80"/>
  <w15:chartTrackingRefBased/>
  <w15:docId w15:val="{AC6C19C5-148C-440A-9697-6D3D8F606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F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6476B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97946"/>
    <w:pPr>
      <w:widowControl/>
      <w:autoSpaceDE/>
      <w:autoSpaceDN/>
      <w:adjustRightInd/>
    </w:pPr>
    <w:rPr>
      <w:rFonts w:ascii="Segoe UI" w:eastAsiaTheme="minorHAnsi" w:hAnsi="Segoe UI" w:cs="Segoe UI"/>
      <w:sz w:val="18"/>
      <w:szCs w:val="18"/>
      <w:lang w:val="es-ES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7946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rsid w:val="00C42F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CO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">
    <w:name w:val="Default Text"/>
    <w:basedOn w:val="Normal"/>
    <w:rsid w:val="00C42F0D"/>
    <w:pPr>
      <w:widowControl/>
      <w:overflowPunct w:val="0"/>
      <w:textAlignment w:val="baseline"/>
    </w:pPr>
    <w:rPr>
      <w:rFonts w:ascii="Times New Roman" w:hAnsi="Times New Roman" w:cs="Times New Roman"/>
      <w:color w:val="000000"/>
      <w:szCs w:val="20"/>
      <w:lang w:val="en-US" w:eastAsia="es-MX"/>
    </w:rPr>
  </w:style>
  <w:style w:type="paragraph" w:styleId="Encabezado">
    <w:name w:val="header"/>
    <w:basedOn w:val="Normal"/>
    <w:link w:val="EncabezadoCar"/>
    <w:uiPriority w:val="99"/>
    <w:unhideWhenUsed/>
    <w:rsid w:val="00003E1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03E1F"/>
    <w:rPr>
      <w:rFonts w:ascii="Courier New" w:eastAsia="Times New Roman" w:hAnsi="Courier New" w:cs="Courier New"/>
      <w:sz w:val="24"/>
      <w:szCs w:val="24"/>
      <w:lang w:val="es-CO" w:eastAsia="es-CO"/>
    </w:rPr>
  </w:style>
  <w:style w:type="paragraph" w:styleId="Piedepgina">
    <w:name w:val="footer"/>
    <w:basedOn w:val="Normal"/>
    <w:link w:val="PiedepginaCar"/>
    <w:uiPriority w:val="99"/>
    <w:unhideWhenUsed/>
    <w:rsid w:val="00003E1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03E1F"/>
    <w:rPr>
      <w:rFonts w:ascii="Courier New" w:eastAsia="Times New Roman" w:hAnsi="Courier New" w:cs="Courier New"/>
      <w:sz w:val="24"/>
      <w:szCs w:val="24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111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CSJ05017</cp:lastModifiedBy>
  <cp:revision>9</cp:revision>
  <cp:lastPrinted>2020-07-20T23:57:00Z</cp:lastPrinted>
  <dcterms:created xsi:type="dcterms:W3CDTF">2021-02-25T20:25:00Z</dcterms:created>
  <dcterms:modified xsi:type="dcterms:W3CDTF">2021-11-14T10:36:00Z</dcterms:modified>
</cp:coreProperties>
</file>